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4000500</wp:posOffset>
            </wp:positionH>
            <wp:positionV relativeFrom="line">
              <wp:posOffset>-114300</wp:posOffset>
            </wp:positionV>
            <wp:extent cx="2105025" cy="1200150"/>
            <wp:effectExtent l="19050" t="0" r="9525" b="0"/>
            <wp:wrapSquare wrapText="bothSides"/>
            <wp:docPr id="2" name="Picture 2" descr="http://www.emsb.qc.ca/laurenhill/science/examr7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sb.qc.ca/laurenhill/science/examr7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Which of the following represents the </w:t>
      </w:r>
      <w:r w:rsidRPr="00CB24FA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fastest 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rate?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709" w:firstLine="577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(A)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2.0 moles of </w:t>
      </w:r>
      <w:proofErr w:type="spell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disappearing in 400 s</w:t>
      </w:r>
    </w:p>
    <w:p w:rsid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30 g of </w:t>
      </w:r>
      <w:proofErr w:type="spell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reacting in 1 minute 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(C)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proofErr w:type="gram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proofErr w:type="gram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reaction rate of  0.4 g </w:t>
      </w:r>
      <w:proofErr w:type="spell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NaOH</w:t>
      </w:r>
      <w:proofErr w:type="spell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/s</w:t>
      </w:r>
    </w:p>
    <w:p w:rsidR="00CB24FA" w:rsidRPr="00CB24FA" w:rsidRDefault="00CB24FA" w:rsidP="00CB24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CB24F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ab/>
        <w:t>(D)</w:t>
      </w:r>
      <w:r w:rsidRPr="00CB24F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ab/>
      </w:r>
      <w:r w:rsidRPr="00CB24FA">
        <w:rPr>
          <w:rFonts w:ascii="Times New Roman" w:eastAsia="Times New Roman" w:hAnsi="Times New Roman" w:cs="Times New Roman"/>
          <w:bCs/>
          <w:lang w:eastAsia="en-CA"/>
        </w:rPr>
        <w:t xml:space="preserve">0.10 L of 2.0 M </w:t>
      </w:r>
      <w:proofErr w:type="spellStart"/>
      <w:r w:rsidRPr="00CB24FA">
        <w:rPr>
          <w:rFonts w:ascii="Times New Roman" w:eastAsia="Times New Roman" w:hAnsi="Times New Roman" w:cs="Times New Roman"/>
          <w:bCs/>
          <w:lang w:eastAsia="en-CA"/>
        </w:rPr>
        <w:t>NaOH</w:t>
      </w:r>
      <w:proofErr w:type="spellEnd"/>
      <w:r w:rsidRPr="00CB24FA">
        <w:rPr>
          <w:rFonts w:ascii="Times New Roman" w:eastAsia="Times New Roman" w:hAnsi="Times New Roman" w:cs="Times New Roman"/>
          <w:bCs/>
          <w:lang w:eastAsia="en-CA"/>
        </w:rPr>
        <w:t xml:space="preserve"> reacting in 10 seconds 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4762500</wp:posOffset>
            </wp:positionH>
            <wp:positionV relativeFrom="line">
              <wp:posOffset>49530</wp:posOffset>
            </wp:positionV>
            <wp:extent cx="1524000" cy="2286000"/>
            <wp:effectExtent l="0" t="0" r="0" b="0"/>
            <wp:wrapSquare wrapText="bothSides"/>
            <wp:docPr id="3" name="Picture 3" descr="http://www.emsb.qc.ca/laurenhill/science/examr7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sb.qc.ca/laurenhill/science/examr7_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  <w:t>A tin can is filled with steam until it reaches atmospheric pressure. Then, after sealing the can, we continue to inject more steam into the can.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Univers (W1)" w:eastAsia="Times New Roman" w:hAnsi="Univers (W1)" w:cs="Times New Roman"/>
          <w:sz w:val="24"/>
          <w:szCs w:val="24"/>
          <w:lang w:eastAsia="en-CA"/>
        </w:rPr>
        <w:tab/>
        <w:t>What will happen to the tin can?</w:t>
      </w:r>
      <w:r w:rsidRPr="00CB24FA">
        <w:rPr>
          <w:rFonts w:ascii="Univers (W1)" w:eastAsia="Times New Roman" w:hAnsi="Univers (W1)" w:cs="Times New Roman"/>
          <w:sz w:val="24"/>
          <w:szCs w:val="24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(5 points)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-485775</wp:posOffset>
            </wp:positionH>
            <wp:positionV relativeFrom="line">
              <wp:posOffset>561975</wp:posOffset>
            </wp:positionV>
            <wp:extent cx="2352675" cy="1609725"/>
            <wp:effectExtent l="19050" t="0" r="9525" b="0"/>
            <wp:wrapSquare wrapText="bothSides"/>
            <wp:docPr id="4" name="Picture 4" descr="http://www.emsb.qc.ca/laurenhill/science/examr7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sb.qc.ca/laurenhill/science/examr7_files/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3.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1A1B8E" w:rsidRPr="00CB24FA" w:rsidRDefault="001A1B8E" w:rsidP="001A1B8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72"/>
          <w:lang w:eastAsia="en-CA"/>
        </w:rPr>
        <w:t>At a party that I hosted last year, the guests started to bore me with car-talk, so while I nodded my head, I thought of the following problem:</w:t>
      </w:r>
    </w:p>
    <w:p w:rsidR="001A1B8E" w:rsidRPr="00CB24FA" w:rsidRDefault="001A1B8E" w:rsidP="001A1B8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Assume 16 people just eating and talking for 4 hours. Each person burns an average of 297 kJ per hour eating and talking. Air has a specific heat of 1.0 J</w:t>
      </w:r>
      <w:proofErr w:type="gram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/(</w:t>
      </w:r>
      <w:proofErr w:type="spellStart"/>
      <w:proofErr w:type="gram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g.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o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proofErr w:type="spell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) and a density of 0.00129 g/cm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1290 g/m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3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dining room has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volume of 3 m X 10 m X 6 m, and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 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area of 60 m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through which it can lose heat</w:t>
      </w:r>
      <w:r>
        <w:t xml:space="preserve"> to adjacent rooms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. The dining area loses 69000 J</w:t>
      </w:r>
      <w:proofErr w:type="gram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/(</w:t>
      </w:r>
      <w:proofErr w:type="gram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hour* m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</w:t>
      </w:r>
    </w:p>
    <w:p w:rsidR="001A1B8E" w:rsidRPr="00CB24FA" w:rsidRDefault="001A1B8E" w:rsidP="001A1B8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How much hotter will the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dining </w:t>
      </w:r>
      <w:r w:rsidRPr="00CB24FA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room get?</w:t>
      </w:r>
    </w:p>
    <w:p w:rsid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4.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The overall reaction for respiration is: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 </w:t>
      </w:r>
      <w:proofErr w:type="gram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2(</w:t>
      </w:r>
      <w:proofErr w:type="gramEnd"/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 xml:space="preserve">g) 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+ C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6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H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12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6(s)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+ 38 ADP 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00E0"/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38 ATP + 6 CO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2(g)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+ 6 H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(l)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(10 points)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962150"/>
            <wp:effectExtent l="0" t="0" r="0" b="0"/>
            <wp:wrapSquare wrapText="bothSides"/>
            <wp:docPr id="5" name="Picture 5" descr="http://www.emsb.qc.ca/laurenhill/science/examr7_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sb.qc.ca/laurenhill/science/examr7_files/image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How many litres of carbon dioxide would you exhale on a cold day at –10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O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 and 105 </w:t>
      </w:r>
      <w:proofErr w:type="spell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kPa</w:t>
      </w:r>
      <w:proofErr w:type="spell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if your body breaks down 480 g of glucose (C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6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H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12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6(s)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)?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B24FA" w:rsidRPr="00CB24FA" w:rsidRDefault="00CB24FA" w:rsidP="00CB24FA">
      <w:pPr>
        <w:spacing w:before="100" w:beforeAutospacing="1" w:after="100" w:afterAutospacing="1" w:line="240" w:lineRule="auto"/>
        <w:ind w:left="72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5.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With two drawings, show the difference between an </w:t>
      </w:r>
      <w:r w:rsidRPr="00CB24FA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ineffective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an</w:t>
      </w:r>
      <w:r w:rsidRPr="00CB24FA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effective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collision between H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Cl</w:t>
      </w:r>
      <w:r w:rsidRPr="00CB24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product that could form is </w:t>
      </w:r>
      <w:proofErr w:type="spellStart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HCl</w:t>
      </w:r>
      <w:proofErr w:type="spellEnd"/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</w:p>
    <w:p w:rsidR="00CB24FA" w:rsidRPr="00CB24FA" w:rsidRDefault="00CB24FA" w:rsidP="00CB2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</w:t>
      </w: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Which statement is FALSE as applied to the following reaction?</w:t>
      </w:r>
    </w:p>
    <w:p w:rsidR="00CB24FA" w:rsidRPr="00CB24FA" w:rsidRDefault="00CB24FA" w:rsidP="00CB24FA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B24FA">
        <w:rPr>
          <w:rFonts w:ascii="Times New Roman" w:eastAsia="Times New Roman" w:hAnsi="Times New Roman" w:cs="Times New Roman"/>
          <w:sz w:val="24"/>
          <w:lang w:eastAsia="en-CA"/>
        </w:rPr>
        <w:t>H</w:t>
      </w:r>
      <w:r w:rsidRPr="00CB24FA">
        <w:rPr>
          <w:rFonts w:ascii="Times New Roman" w:eastAsia="Times New Roman" w:hAnsi="Times New Roman" w:cs="Times New Roman"/>
          <w:sz w:val="24"/>
          <w:vertAlign w:val="subscript"/>
          <w:lang w:eastAsia="en-CA"/>
        </w:rPr>
        <w:t>2(</w:t>
      </w:r>
      <w:proofErr w:type="gramEnd"/>
      <w:r w:rsidRPr="00CB24FA">
        <w:rPr>
          <w:rFonts w:ascii="Times New Roman" w:eastAsia="Times New Roman" w:hAnsi="Times New Roman" w:cs="Times New Roman"/>
          <w:sz w:val="24"/>
          <w:szCs w:val="15"/>
          <w:vertAlign w:val="subscript"/>
          <w:lang w:eastAsia="en-CA"/>
        </w:rPr>
        <w:t>g)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 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sym w:font="Wingdings" w:char="00E0"/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H</w:t>
      </w:r>
      <w:r w:rsidRPr="00CB24FA">
        <w:rPr>
          <w:rFonts w:ascii="Times New Roman" w:eastAsia="Times New Roman" w:hAnsi="Times New Roman" w:cs="Times New Roman"/>
          <w:sz w:val="24"/>
          <w:szCs w:val="15"/>
          <w:vertAlign w:val="subscript"/>
          <w:lang w:eastAsia="en-CA"/>
        </w:rPr>
        <w:t>(g)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 + H</w:t>
      </w:r>
      <w:r w:rsidRPr="00CB24FA">
        <w:rPr>
          <w:rFonts w:ascii="Times New Roman" w:eastAsia="Times New Roman" w:hAnsi="Times New Roman" w:cs="Times New Roman"/>
          <w:sz w:val="24"/>
          <w:szCs w:val="15"/>
          <w:vertAlign w:val="subscript"/>
          <w:lang w:eastAsia="en-CA"/>
        </w:rPr>
        <w:t>(g)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 </w:t>
      </w:r>
      <w:r w:rsidRPr="00CB24FA">
        <w:rPr>
          <w:rFonts w:ascii="Symbol" w:eastAsia="Times New Roman" w:hAnsi="Symbol" w:cs="Times New Roman"/>
          <w:sz w:val="24"/>
          <w:szCs w:val="20"/>
          <w:lang w:eastAsia="en-CA"/>
        </w:rPr>
        <w:tab/>
      </w:r>
      <w:r w:rsidRPr="00CB24FA">
        <w:rPr>
          <w:rFonts w:ascii="Symbol" w:eastAsia="Times New Roman" w:hAnsi="Symbol" w:cs="Times New Roman"/>
          <w:sz w:val="24"/>
          <w:szCs w:val="20"/>
          <w:lang w:eastAsia="en-CA"/>
        </w:rPr>
        <w:tab/>
      </w:r>
      <w:r w:rsidRPr="00CB24FA">
        <w:rPr>
          <w:rFonts w:ascii="Symbol" w:eastAsia="Times New Roman" w:hAnsi="Symbol" w:cs="Times New Roman"/>
          <w:sz w:val="24"/>
          <w:szCs w:val="20"/>
          <w:lang w:eastAsia="en-CA"/>
        </w:rPr>
        <w:t>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H = + 26 kJ 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>(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A)</w:t>
      </w: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 The positive </w:t>
      </w:r>
      <w:r w:rsidRPr="00CB24FA">
        <w:rPr>
          <w:rFonts w:ascii="Symbol" w:eastAsia="Times New Roman" w:hAnsi="Symbol" w:cs="Times New Roman"/>
          <w:sz w:val="24"/>
          <w:szCs w:val="20"/>
          <w:lang w:eastAsia="en-CA"/>
        </w:rPr>
        <w:t>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H means the reaction is endothermic.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>(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Two moles of H gas contain more energy than one mole of H</w:t>
      </w:r>
      <w:r w:rsidRPr="00CB24FA">
        <w:rPr>
          <w:rFonts w:ascii="Times New Roman" w:eastAsia="Times New Roman" w:hAnsi="Times New Roman" w:cs="Times New Roman"/>
          <w:sz w:val="24"/>
          <w:szCs w:val="15"/>
          <w:vertAlign w:val="subscript"/>
          <w:lang w:eastAsia="en-CA"/>
        </w:rPr>
        <w:t>2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 gas.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>(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C)</w:t>
      </w: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Weight for weight, H gas would be better fuel than H</w:t>
      </w:r>
      <w:r w:rsidRPr="00CB24FA">
        <w:rPr>
          <w:rFonts w:ascii="Times New Roman" w:eastAsia="Times New Roman" w:hAnsi="Times New Roman" w:cs="Times New Roman"/>
          <w:sz w:val="24"/>
          <w:szCs w:val="15"/>
          <w:vertAlign w:val="subscript"/>
          <w:lang w:eastAsia="en-CA"/>
        </w:rPr>
        <w:t>2</w:t>
      </w:r>
      <w:r w:rsidRPr="00CB24FA">
        <w:rPr>
          <w:rFonts w:ascii="Times New Roman" w:eastAsia="Times New Roman" w:hAnsi="Times New Roman" w:cs="Times New Roman"/>
          <w:sz w:val="24"/>
          <w:szCs w:val="15"/>
          <w:lang w:eastAsia="en-CA"/>
        </w:rPr>
        <w:t xml:space="preserve"> 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gas.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>(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0"/>
          <w:lang w:eastAsia="en-CA"/>
        </w:rPr>
        <w:tab/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>Heat is released when H gas is made from H</w:t>
      </w:r>
      <w:r w:rsidRPr="00CB24FA">
        <w:rPr>
          <w:rFonts w:ascii="Times New Roman" w:eastAsia="Times New Roman" w:hAnsi="Times New Roman" w:cs="Times New Roman"/>
          <w:sz w:val="24"/>
          <w:szCs w:val="15"/>
          <w:vertAlign w:val="subscript"/>
          <w:lang w:eastAsia="en-CA"/>
        </w:rPr>
        <w:t>2</w:t>
      </w:r>
      <w:r w:rsidRPr="00CB24FA">
        <w:rPr>
          <w:rFonts w:ascii="Times New Roman" w:eastAsia="Times New Roman" w:hAnsi="Times New Roman" w:cs="Times New Roman"/>
          <w:sz w:val="24"/>
          <w:szCs w:val="20"/>
          <w:lang w:eastAsia="en-CA"/>
        </w:rPr>
        <w:t xml:space="preserve"> gas.</w:t>
      </w:r>
    </w:p>
    <w:p w:rsidR="00CB24FA" w:rsidRPr="00CB24FA" w:rsidRDefault="00CB24FA" w:rsidP="00CB2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B24F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1B622F" w:rsidRDefault="001B622F"/>
    <w:sectPr w:rsidR="001B622F" w:rsidSect="001B6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4FA"/>
    <w:rsid w:val="001A1B8E"/>
    <w:rsid w:val="001B622F"/>
    <w:rsid w:val="00835FF7"/>
    <w:rsid w:val="008367DB"/>
    <w:rsid w:val="00CB24FA"/>
    <w:rsid w:val="00F6693D"/>
    <w:rsid w:val="00FB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F"/>
  </w:style>
  <w:style w:type="paragraph" w:styleId="Heading2">
    <w:name w:val="heading 2"/>
    <w:basedOn w:val="Normal"/>
    <w:link w:val="Heading2Char"/>
    <w:uiPriority w:val="9"/>
    <w:qFormat/>
    <w:rsid w:val="00CB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CB2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CB2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4F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B24F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CB24FA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C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4FA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e">
    <w:name w:val="spelle"/>
    <w:basedOn w:val="DefaultParagraphFont"/>
    <w:rsid w:val="00CB24FA"/>
  </w:style>
  <w:style w:type="character" w:customStyle="1" w:styleId="grame">
    <w:name w:val="grame"/>
    <w:basedOn w:val="DefaultParagraphFont"/>
    <w:rsid w:val="00CB24FA"/>
  </w:style>
  <w:style w:type="paragraph" w:styleId="PlainText">
    <w:name w:val="Plain Text"/>
    <w:basedOn w:val="Normal"/>
    <w:link w:val="PlainTextChar"/>
    <w:uiPriority w:val="99"/>
    <w:semiHidden/>
    <w:unhideWhenUsed/>
    <w:rsid w:val="00C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4F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1514</Characters>
  <Application>Microsoft Office Word</Application>
  <DocSecurity>0</DocSecurity>
  <Lines>12</Lines>
  <Paragraphs>3</Paragraphs>
  <ScaleCrop>false</ScaleCrop>
  <Company>English Montreal School Board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euva</dc:creator>
  <cp:lastModifiedBy>euva</cp:lastModifiedBy>
  <cp:revision>4</cp:revision>
  <dcterms:created xsi:type="dcterms:W3CDTF">2012-01-17T14:58:00Z</dcterms:created>
  <dcterms:modified xsi:type="dcterms:W3CDTF">2012-01-19T18:37:00Z</dcterms:modified>
</cp:coreProperties>
</file>